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E73CB7" w:rsidRPr="002D73AE" w:rsidTr="007116C4">
        <w:trPr>
          <w:trHeight w:val="1026"/>
        </w:trPr>
        <w:tc>
          <w:tcPr>
            <w:tcW w:w="10435" w:type="dxa"/>
            <w:gridSpan w:val="3"/>
          </w:tcPr>
          <w:p w:rsidR="00E73CB7" w:rsidRPr="002D73AE" w:rsidRDefault="00E73CB7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DF457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  <w:r w:rsidRPr="002D73AE">
              <w:rPr>
                <w:lang w:val="uk-UA"/>
              </w:rPr>
              <w:t xml:space="preserve">           </w:t>
            </w:r>
          </w:p>
          <w:p w:rsidR="00E73CB7" w:rsidRPr="006D54D2" w:rsidRDefault="00E73CB7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E73CB7" w:rsidRPr="006D54D2" w:rsidRDefault="00E73CB7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E73CB7" w:rsidRPr="006D54D2" w:rsidRDefault="00E73CB7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E73CB7" w:rsidRPr="006D54D2" w:rsidRDefault="00E73CB7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друга </w:t>
            </w:r>
            <w:r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E73CB7" w:rsidRPr="002D73AE" w:rsidTr="007116C4">
        <w:tc>
          <w:tcPr>
            <w:tcW w:w="9963" w:type="dxa"/>
          </w:tcPr>
          <w:p w:rsidR="00E73CB7" w:rsidRPr="002D73AE" w:rsidRDefault="00E73CB7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73CB7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E73CB7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E73CB7" w:rsidRPr="007D6AAB" w:rsidRDefault="00E73CB7" w:rsidP="007D6AAB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="007D6AAB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01.12.2022</w:t>
                  </w:r>
                </w:p>
              </w:tc>
              <w:tc>
                <w:tcPr>
                  <w:tcW w:w="3285" w:type="dxa"/>
                </w:tcPr>
                <w:p w:rsidR="00E73CB7" w:rsidRPr="002D73AE" w:rsidRDefault="00E73CB7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E73CB7" w:rsidRPr="004D50CD" w:rsidRDefault="00E73CB7" w:rsidP="007D6AAB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 № </w:t>
                  </w:r>
                  <w:r w:rsidR="007D6AAB" w:rsidRPr="007D6AAB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1560</w:t>
                  </w:r>
                </w:p>
              </w:tc>
            </w:tr>
          </w:tbl>
          <w:p w:rsidR="00E73CB7" w:rsidRPr="002D73AE" w:rsidRDefault="00E73CB7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73CB7" w:rsidRDefault="00E73CB7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E73CB7" w:rsidRPr="006B3FA6" w:rsidRDefault="00E73CB7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E73CB7" w:rsidRDefault="00E73CB7" w:rsidP="00ED34EB">
      <w:pPr>
        <w:pStyle w:val="a3"/>
        <w:ind w:left="3540" w:right="0" w:hanging="3540"/>
        <w:rPr>
          <w:b/>
          <w:sz w:val="26"/>
          <w:szCs w:val="26"/>
        </w:rPr>
      </w:pPr>
      <w:r w:rsidRPr="00C6758C">
        <w:rPr>
          <w:b/>
          <w:sz w:val="26"/>
          <w:szCs w:val="26"/>
        </w:rPr>
        <w:t xml:space="preserve">Про </w:t>
      </w:r>
      <w:r w:rsidR="009D2CF1">
        <w:rPr>
          <w:b/>
          <w:sz w:val="26"/>
          <w:szCs w:val="26"/>
        </w:rPr>
        <w:t>затвердження технічної документації</w:t>
      </w:r>
      <w:r>
        <w:rPr>
          <w:b/>
          <w:sz w:val="26"/>
          <w:szCs w:val="26"/>
        </w:rPr>
        <w:t xml:space="preserve"> </w:t>
      </w:r>
    </w:p>
    <w:p w:rsidR="009D2CF1" w:rsidRDefault="00E73CB7" w:rsidP="00512AA0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із землеустрою</w:t>
      </w:r>
      <w:r w:rsidR="009D2CF1">
        <w:rPr>
          <w:b/>
          <w:sz w:val="26"/>
          <w:szCs w:val="26"/>
        </w:rPr>
        <w:t xml:space="preserve"> громадянина</w:t>
      </w:r>
    </w:p>
    <w:p w:rsidR="00E73CB7" w:rsidRPr="009D2CF1" w:rsidRDefault="009D2CF1" w:rsidP="00512AA0">
      <w:pPr>
        <w:pStyle w:val="a3"/>
        <w:ind w:left="3540" w:right="0" w:hanging="3540"/>
        <w:rPr>
          <w:b/>
          <w:sz w:val="26"/>
          <w:szCs w:val="26"/>
        </w:rPr>
      </w:pPr>
      <w:r w:rsidRPr="009D2CF1">
        <w:rPr>
          <w:b/>
          <w:sz w:val="26"/>
          <w:szCs w:val="26"/>
        </w:rPr>
        <w:t>Зойне Миколи Пантелеймоновича</w:t>
      </w:r>
    </w:p>
    <w:p w:rsidR="00E73CB7" w:rsidRPr="005D421C" w:rsidRDefault="00E73CB7" w:rsidP="00421C5C">
      <w:pPr>
        <w:pStyle w:val="a3"/>
        <w:ind w:left="3540" w:right="0" w:hanging="3540"/>
        <w:rPr>
          <w:b/>
          <w:sz w:val="10"/>
          <w:szCs w:val="10"/>
        </w:rPr>
      </w:pPr>
    </w:p>
    <w:p w:rsidR="009D2CF1" w:rsidRDefault="009D2CF1" w:rsidP="009F1253">
      <w:pPr>
        <w:ind w:firstLine="510"/>
        <w:jc w:val="both"/>
        <w:rPr>
          <w:sz w:val="26"/>
          <w:szCs w:val="26"/>
          <w:lang w:val="uk-UA"/>
        </w:rPr>
      </w:pPr>
    </w:p>
    <w:p w:rsidR="00E73CB7" w:rsidRPr="00C6758C" w:rsidRDefault="00E73CB7" w:rsidP="009F1253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Розглянувши</w:t>
      </w:r>
      <w:r w:rsidRPr="007F7F2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клопотання</w:t>
      </w:r>
      <w:r w:rsidRPr="00C6758C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ина</w:t>
      </w:r>
      <w:r w:rsidR="009D2CF1" w:rsidRPr="009D2CF1"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 xml:space="preserve"> Зойне Миколи Пантелеймоновича</w:t>
      </w:r>
      <w:r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 xml:space="preserve"> затвердження технічн</w:t>
      </w:r>
      <w:r w:rsidR="009D2CF1">
        <w:rPr>
          <w:sz w:val="26"/>
          <w:szCs w:val="26"/>
          <w:lang w:val="uk-UA"/>
        </w:rPr>
        <w:t>ої документації</w:t>
      </w:r>
      <w:r>
        <w:rPr>
          <w:sz w:val="26"/>
          <w:szCs w:val="26"/>
          <w:lang w:val="uk-UA"/>
        </w:rPr>
        <w:t xml:space="preserve"> із землеустрою щодо встановлення (відновлення) меж земельн</w:t>
      </w:r>
      <w:r w:rsidR="009D2CF1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ділян</w:t>
      </w:r>
      <w:r w:rsidR="009D2CF1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 xml:space="preserve">в натурі </w:t>
      </w:r>
      <w:r>
        <w:rPr>
          <w:sz w:val="26"/>
          <w:szCs w:val="26"/>
          <w:lang w:val="uk-UA"/>
        </w:rPr>
        <w:t xml:space="preserve"> (на місцевості),</w:t>
      </w:r>
      <w:r w:rsidRPr="00C675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враховуючи</w:t>
      </w:r>
      <w:r w:rsidRPr="00C6758C">
        <w:rPr>
          <w:sz w:val="26"/>
          <w:szCs w:val="26"/>
          <w:lang w:val="uk-UA"/>
        </w:rPr>
        <w:t xml:space="preserve">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</w:t>
      </w:r>
      <w:r w:rsidRPr="009F1253">
        <w:rPr>
          <w:sz w:val="26"/>
          <w:szCs w:val="26"/>
          <w:lang w:val="uk-UA"/>
        </w:rPr>
        <w:t>IV</w:t>
      </w:r>
      <w:r w:rsidRPr="00C6758C">
        <w:rPr>
          <w:sz w:val="26"/>
          <w:szCs w:val="26"/>
          <w:lang w:val="uk-UA"/>
        </w:rPr>
        <w:t xml:space="preserve"> "Про землеустрiй" та вiд 21.05.1997 №280/97-ВР "Про мiсцеве самоврядування в Українi</w:t>
      </w:r>
      <w:r w:rsidRPr="008C44CA">
        <w:rPr>
          <w:sz w:val="26"/>
          <w:szCs w:val="26"/>
          <w:lang w:val="uk-UA"/>
        </w:rPr>
        <w:t>"</w:t>
      </w:r>
      <w:r w:rsidRPr="00C6758C">
        <w:rPr>
          <w:sz w:val="26"/>
          <w:szCs w:val="26"/>
          <w:lang w:val="uk-UA"/>
        </w:rPr>
        <w:t xml:space="preserve"> Червоноградська мiська рада</w:t>
      </w:r>
    </w:p>
    <w:p w:rsidR="00E73CB7" w:rsidRDefault="00E73CB7" w:rsidP="00560EBE">
      <w:pPr>
        <w:jc w:val="both"/>
        <w:rPr>
          <w:sz w:val="26"/>
          <w:szCs w:val="26"/>
          <w:lang w:val="uk-UA"/>
        </w:rPr>
      </w:pPr>
    </w:p>
    <w:p w:rsidR="00E73CB7" w:rsidRDefault="00E73CB7" w:rsidP="009F1253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В И Р I Ш И Л А :</w:t>
      </w:r>
    </w:p>
    <w:p w:rsidR="00E73CB7" w:rsidRDefault="00E73CB7" w:rsidP="009F1253">
      <w:pPr>
        <w:ind w:firstLine="510"/>
        <w:jc w:val="both"/>
        <w:rPr>
          <w:sz w:val="26"/>
          <w:szCs w:val="26"/>
          <w:lang w:val="uk-UA"/>
        </w:rPr>
      </w:pPr>
    </w:p>
    <w:p w:rsidR="00E73CB7" w:rsidRDefault="00E73CB7" w:rsidP="00F256C2">
      <w:pPr>
        <w:ind w:firstLine="510"/>
        <w:jc w:val="both"/>
        <w:rPr>
          <w:sz w:val="26"/>
          <w:szCs w:val="26"/>
          <w:lang w:val="uk-UA"/>
        </w:rPr>
      </w:pPr>
      <w:r w:rsidRPr="00512AA0">
        <w:rPr>
          <w:rFonts w:ascii="Times New Roman CYR" w:hAnsi="Times New Roman CYR" w:cs="Times New Roman CYR"/>
          <w:sz w:val="24"/>
          <w:szCs w:val="24"/>
          <w:lang w:val="uk-UA"/>
        </w:rPr>
        <w:t>1</w:t>
      </w:r>
      <w:r w:rsidRPr="00BA74F2">
        <w:rPr>
          <w:rFonts w:ascii="Times New Roman CYR" w:hAnsi="Times New Roman CYR" w:cs="Times New Roman CYR"/>
          <w:lang w:val="uk-UA"/>
        </w:rPr>
        <w:t>.</w:t>
      </w:r>
      <w:r w:rsidRPr="00BA74F2">
        <w:rPr>
          <w:sz w:val="26"/>
          <w:szCs w:val="26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</w:t>
      </w:r>
      <w:r>
        <w:rPr>
          <w:sz w:val="26"/>
          <w:szCs w:val="26"/>
          <w:lang w:val="uk-UA"/>
        </w:rPr>
        <w:t xml:space="preserve">) на земельну ділянку площею </w:t>
      </w:r>
      <w:smartTag w:uri="urn:schemas-microsoft-com:office:smarttags" w:element="metricconverter">
        <w:smartTagPr>
          <w:attr w:name="ProductID" w:val="0,0547 га"/>
        </w:smartTagPr>
        <w:r>
          <w:rPr>
            <w:sz w:val="26"/>
            <w:szCs w:val="26"/>
            <w:lang w:val="uk-UA"/>
          </w:rPr>
          <w:t>0,0547</w:t>
        </w:r>
        <w:r w:rsidRPr="00BA74F2">
          <w:rPr>
            <w:sz w:val="26"/>
            <w:szCs w:val="26"/>
            <w:lang w:val="uk-UA"/>
          </w:rPr>
          <w:t xml:space="preserve"> га</w:t>
        </w:r>
      </w:smartTag>
      <w:r w:rsidRPr="00C6002F">
        <w:rPr>
          <w:sz w:val="26"/>
          <w:szCs w:val="26"/>
          <w:lang w:val="uk-UA"/>
        </w:rPr>
        <w:t xml:space="preserve"> </w:t>
      </w:r>
      <w:r w:rsidRPr="00DA2BBD">
        <w:rPr>
          <w:sz w:val="26"/>
          <w:szCs w:val="26"/>
          <w:lang w:val="uk-UA"/>
        </w:rPr>
        <w:t>для</w:t>
      </w:r>
      <w:r w:rsidRPr="00C645B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будівництва та обслуговування жилого будинку, господарських будівель і споруд (присадибна ділянка)</w:t>
      </w:r>
      <w:r w:rsidRPr="00F256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(код КВЦПЗД -02.01) в місті Соснівка на вулиці Шахтарська, 19/2, кадастровий номер земельної ділянки - 4611870400:03:003:0072.</w:t>
      </w:r>
    </w:p>
    <w:p w:rsidR="00E73CB7" w:rsidRDefault="00E73CB7" w:rsidP="00C6002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Земельна ділянка площею </w:t>
      </w:r>
      <w:smartTag w:uri="urn:schemas-microsoft-com:office:smarttags" w:element="metricconverter">
        <w:smartTagPr>
          <w:attr w:name="ProductID" w:val="0,0547 га"/>
        </w:smartTagPr>
        <w:r>
          <w:rPr>
            <w:sz w:val="26"/>
            <w:szCs w:val="26"/>
            <w:lang w:val="uk-UA"/>
          </w:rPr>
          <w:t>0,0547 га</w:t>
        </w:r>
      </w:smartTag>
      <w:r w:rsidRPr="00F256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 місті Соснівка на вулиці Шахтарська, 19/2 була передана у власність громадянину Зойне Миколі Пантелеймоновичу рішенням виконавчого комітету Соснівської міської ради від 28.05.1997р № 104 «Про передачу у приватну власність земельних ділянок громадянам міста».</w:t>
      </w:r>
    </w:p>
    <w:p w:rsidR="00E73CB7" w:rsidRDefault="009D2CF1" w:rsidP="00C070C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73CB7">
        <w:rPr>
          <w:sz w:val="26"/>
          <w:szCs w:val="26"/>
        </w:rPr>
        <w:t>.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Громадян</w:t>
      </w:r>
      <w:r>
        <w:rPr>
          <w:sz w:val="26"/>
          <w:szCs w:val="26"/>
          <w:lang w:val="uk-UA"/>
        </w:rPr>
        <w:t xml:space="preserve">ину Зойне Миколі Пантелеймоновичу 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забезпечити проведення державної реєстрацiї прав власностi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на земельн</w:t>
      </w:r>
      <w:r>
        <w:rPr>
          <w:sz w:val="26"/>
          <w:szCs w:val="26"/>
          <w:lang w:val="uk-UA"/>
        </w:rPr>
        <w:t>у</w:t>
      </w:r>
      <w:r w:rsidR="00E73CB7" w:rsidRPr="002B1102">
        <w:rPr>
          <w:sz w:val="26"/>
          <w:szCs w:val="26"/>
        </w:rPr>
        <w:t xml:space="preserve"> дiлянк</w:t>
      </w:r>
      <w:r>
        <w:rPr>
          <w:sz w:val="26"/>
          <w:szCs w:val="26"/>
          <w:lang w:val="uk-UA"/>
        </w:rPr>
        <w:t>у</w:t>
      </w:r>
      <w:r w:rsidR="00E73CB7" w:rsidRPr="002B1102">
        <w:rPr>
          <w:sz w:val="26"/>
          <w:szCs w:val="26"/>
        </w:rPr>
        <w:t xml:space="preserve"> згiдно даного рiшення</w:t>
      </w:r>
      <w:r w:rsidR="00E73CB7" w:rsidRPr="002B1102">
        <w:rPr>
          <w:sz w:val="26"/>
          <w:szCs w:val="26"/>
          <w:lang w:val="uk-UA"/>
        </w:rPr>
        <w:t xml:space="preserve"> у державного реєстратора речових прав на нерухоме майно</w:t>
      </w:r>
      <w:r w:rsidR="00E73CB7">
        <w:rPr>
          <w:sz w:val="26"/>
          <w:szCs w:val="26"/>
          <w:lang w:val="uk-UA"/>
        </w:rPr>
        <w:t>.</w:t>
      </w:r>
    </w:p>
    <w:p w:rsidR="00E73CB7" w:rsidRPr="002B1102" w:rsidRDefault="009D2CF1" w:rsidP="00C070C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73CB7" w:rsidRPr="002B1102">
        <w:rPr>
          <w:sz w:val="26"/>
          <w:szCs w:val="26"/>
          <w:lang w:val="uk-UA"/>
        </w:rPr>
        <w:t xml:space="preserve">. </w:t>
      </w:r>
      <w:r w:rsidR="00E73CB7" w:rsidRPr="00ED34EB">
        <w:rPr>
          <w:sz w:val="26"/>
          <w:szCs w:val="26"/>
          <w:lang w:val="uk-UA"/>
        </w:rPr>
        <w:t>Контроль за виконанням даного р</w:t>
      </w:r>
      <w:r w:rsidR="00E73CB7" w:rsidRPr="002B1102">
        <w:rPr>
          <w:sz w:val="26"/>
          <w:szCs w:val="26"/>
        </w:rPr>
        <w:t>i</w:t>
      </w:r>
      <w:r w:rsidR="00E73CB7" w:rsidRPr="00ED34EB">
        <w:rPr>
          <w:sz w:val="26"/>
          <w:szCs w:val="26"/>
          <w:lang w:val="uk-UA"/>
        </w:rPr>
        <w:t xml:space="preserve">шення покласти на </w:t>
      </w:r>
      <w:r w:rsidR="00E73CB7" w:rsidRPr="002B1102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</w:t>
      </w:r>
      <w:r w:rsidR="00E73CB7">
        <w:rPr>
          <w:sz w:val="26"/>
          <w:szCs w:val="26"/>
          <w:lang w:val="uk-UA"/>
        </w:rPr>
        <w:t>.</w:t>
      </w:r>
    </w:p>
    <w:p w:rsidR="00E73CB7" w:rsidRDefault="00E73CB7" w:rsidP="002B1102">
      <w:pPr>
        <w:rPr>
          <w:sz w:val="26"/>
          <w:szCs w:val="26"/>
          <w:lang w:val="uk-UA"/>
        </w:rPr>
      </w:pPr>
    </w:p>
    <w:p w:rsidR="00E73CB7" w:rsidRDefault="00E73CB7" w:rsidP="002B1102">
      <w:pPr>
        <w:rPr>
          <w:sz w:val="26"/>
          <w:szCs w:val="26"/>
          <w:lang w:val="uk-UA"/>
        </w:rPr>
      </w:pPr>
    </w:p>
    <w:p w:rsidR="00E73CB7" w:rsidRPr="002B1102" w:rsidRDefault="00E73CB7" w:rsidP="002B1102">
      <w:pPr>
        <w:rPr>
          <w:sz w:val="26"/>
          <w:szCs w:val="26"/>
          <w:lang w:val="uk-UA"/>
        </w:rPr>
      </w:pPr>
    </w:p>
    <w:p w:rsidR="00E73CB7" w:rsidRDefault="00E73CB7" w:rsidP="007D6AAB">
      <w:pPr>
        <w:pStyle w:val="a4"/>
        <w:tabs>
          <w:tab w:val="clear" w:pos="561"/>
          <w:tab w:val="left" w:pos="0"/>
        </w:tabs>
        <w:rPr>
          <w:sz w:val="26"/>
          <w:szCs w:val="26"/>
          <w:lang w:val="uk-UA"/>
        </w:rPr>
      </w:pPr>
      <w:r w:rsidRPr="00004352">
        <w:rPr>
          <w:sz w:val="26"/>
          <w:szCs w:val="26"/>
          <w:lang w:val="uk-UA"/>
        </w:rPr>
        <w:t>М</w:t>
      </w:r>
      <w:r w:rsidRPr="00C6758C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7D6AAB">
        <w:rPr>
          <w:sz w:val="26"/>
          <w:szCs w:val="26"/>
          <w:lang w:val="uk-UA"/>
        </w:rPr>
        <w:t>(підпис</w:t>
      </w:r>
      <w:bookmarkStart w:id="0" w:name="_GoBack"/>
      <w:bookmarkEnd w:id="0"/>
      <w:r w:rsidR="007D6AAB">
        <w:rPr>
          <w:sz w:val="26"/>
          <w:szCs w:val="26"/>
          <w:lang w:val="uk-UA"/>
        </w:rPr>
        <w:t>)</w:t>
      </w:r>
      <w:r w:rsidRPr="00C6758C"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004352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ндрій </w:t>
      </w:r>
      <w:r w:rsidRPr="00C6758C">
        <w:rPr>
          <w:sz w:val="26"/>
          <w:szCs w:val="26"/>
          <w:lang w:val="uk-UA"/>
        </w:rPr>
        <w:t>ЗАЛІВСЬКИЙ</w:t>
      </w:r>
    </w:p>
    <w:sectPr w:rsidR="00E73CB7" w:rsidSect="00D55A4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7E" w:rsidRDefault="00DF457E" w:rsidP="000243F2">
      <w:r>
        <w:separator/>
      </w:r>
    </w:p>
  </w:endnote>
  <w:endnote w:type="continuationSeparator" w:id="0">
    <w:p w:rsidR="00DF457E" w:rsidRDefault="00DF457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7E" w:rsidRDefault="00DF457E" w:rsidP="000243F2">
      <w:r>
        <w:separator/>
      </w:r>
    </w:p>
  </w:footnote>
  <w:footnote w:type="continuationSeparator" w:id="0">
    <w:p w:rsidR="00DF457E" w:rsidRDefault="00DF457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1A6C"/>
    <w:rsid w:val="000621AB"/>
    <w:rsid w:val="000623D4"/>
    <w:rsid w:val="00062718"/>
    <w:rsid w:val="000628C0"/>
    <w:rsid w:val="000631FB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1A5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6A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2CF1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044"/>
    <w:rsid w:val="00B74700"/>
    <w:rsid w:val="00B747B0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2EA7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57E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3CB7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6C2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09BFD6-4628-43D8-83F7-784E499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1290</Words>
  <Characters>736</Characters>
  <Application>Microsoft Office Word</Application>
  <DocSecurity>0</DocSecurity>
  <Lines>6</Lines>
  <Paragraphs>4</Paragraphs>
  <ScaleCrop>false</ScaleCrop>
  <Company>МУЗР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152</cp:revision>
  <cp:lastPrinted>2021-10-11T13:49:00Z</cp:lastPrinted>
  <dcterms:created xsi:type="dcterms:W3CDTF">2020-07-31T07:02:00Z</dcterms:created>
  <dcterms:modified xsi:type="dcterms:W3CDTF">2022-12-05T09:48:00Z</dcterms:modified>
</cp:coreProperties>
</file>